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B4D9" w14:textId="4DA212DD" w:rsidR="0009662E" w:rsidRPr="0009662E" w:rsidRDefault="0009662E" w:rsidP="0009662E">
      <w:pPr>
        <w:spacing w:after="0"/>
        <w:jc w:val="center"/>
        <w:rPr>
          <w:rFonts w:eastAsia="Times New Roman" w:cs="Calibri"/>
          <w:b/>
          <w:sz w:val="28"/>
          <w:szCs w:val="20"/>
          <w:lang w:val="en-US" w:eastAsia="en-GB"/>
        </w:rPr>
      </w:pPr>
      <w:r w:rsidRPr="0009662E">
        <w:rPr>
          <w:rFonts w:eastAsia="Times New Roman" w:cs="Calibri"/>
          <w:b/>
          <w:sz w:val="28"/>
          <w:szCs w:val="20"/>
          <w:lang w:val="en-US" w:eastAsia="en-GB"/>
        </w:rPr>
        <w:t>Free from Gender Based Discrimination: Teachers &amp; Parents Together (FREE)</w:t>
      </w:r>
    </w:p>
    <w:p w14:paraId="29D8E18B" w14:textId="77777777" w:rsidR="0009662E" w:rsidRPr="0009662E" w:rsidRDefault="0009662E" w:rsidP="0009662E">
      <w:pPr>
        <w:spacing w:after="0"/>
        <w:jc w:val="center"/>
        <w:rPr>
          <w:rFonts w:eastAsia="Times New Roman" w:cs="Calibri"/>
          <w:b/>
          <w:sz w:val="28"/>
          <w:szCs w:val="20"/>
          <w:lang w:val="en-GB" w:eastAsia="en-GB"/>
        </w:rPr>
      </w:pPr>
      <w:r w:rsidRPr="0009662E">
        <w:rPr>
          <w:rFonts w:eastAsia="Times New Roman" w:cs="Calibri"/>
          <w:b/>
          <w:sz w:val="28"/>
          <w:szCs w:val="20"/>
          <w:lang w:val="en-US" w:eastAsia="en-GB"/>
        </w:rPr>
        <w:t>Grant Agreement Number: 2019-1-UK01-KA201-062092</w:t>
      </w:r>
    </w:p>
    <w:p w14:paraId="5E48E9DB" w14:textId="77777777" w:rsidR="00FB7135" w:rsidRPr="0009662E" w:rsidRDefault="00FB7135" w:rsidP="0009662E">
      <w:pPr>
        <w:spacing w:after="0"/>
        <w:jc w:val="center"/>
        <w:rPr>
          <w:rFonts w:eastAsia="Times New Roman" w:cs="Calibri"/>
          <w:b/>
          <w:spacing w:val="-6"/>
          <w:sz w:val="28"/>
          <w:szCs w:val="20"/>
          <w:lang w:val="en-GB" w:eastAsia="en-GB"/>
        </w:rPr>
      </w:pPr>
    </w:p>
    <w:p w14:paraId="2E406E25" w14:textId="77777777" w:rsidR="00FB7135" w:rsidRPr="0009662E" w:rsidRDefault="00FB7135" w:rsidP="0009662E">
      <w:pPr>
        <w:spacing w:before="120" w:after="60"/>
        <w:jc w:val="center"/>
        <w:rPr>
          <w:rFonts w:eastAsia="Times New Roman" w:cs="Calibri"/>
          <w:b/>
          <w:sz w:val="28"/>
          <w:szCs w:val="20"/>
          <w:lang w:val="en-GB" w:eastAsia="en-GB"/>
        </w:rPr>
      </w:pPr>
      <w:r w:rsidRPr="0009662E">
        <w:rPr>
          <w:rFonts w:eastAsia="Times New Roman" w:cs="Calibri"/>
          <w:b/>
          <w:sz w:val="28"/>
          <w:szCs w:val="20"/>
          <w:lang w:val="en-GB" w:eastAsia="en-GB"/>
        </w:rPr>
        <w:t>Kick-off Transnational Project Meeting</w:t>
      </w:r>
    </w:p>
    <w:p w14:paraId="78CE5762" w14:textId="4AD30FF9" w:rsidR="00FB7135" w:rsidRPr="0009662E" w:rsidRDefault="00FB7135" w:rsidP="0009662E">
      <w:pPr>
        <w:spacing w:before="120" w:after="60"/>
        <w:jc w:val="center"/>
        <w:rPr>
          <w:rFonts w:eastAsia="Times New Roman" w:cs="Calibri"/>
          <w:b/>
          <w:sz w:val="28"/>
          <w:szCs w:val="20"/>
          <w:lang w:val="en-GB" w:eastAsia="en-GB"/>
        </w:rPr>
      </w:pPr>
      <w:r w:rsidRPr="0009662E">
        <w:rPr>
          <w:rFonts w:eastAsia="Times New Roman" w:cs="Calibri"/>
          <w:b/>
          <w:sz w:val="28"/>
          <w:szCs w:val="20"/>
          <w:lang w:val="en-GB" w:eastAsia="en-GB"/>
        </w:rPr>
        <w:t>Tuesday, 1</w:t>
      </w:r>
      <w:r w:rsidR="0009662E" w:rsidRPr="0009662E">
        <w:rPr>
          <w:rFonts w:eastAsia="Times New Roman" w:cs="Calibri"/>
          <w:b/>
          <w:sz w:val="28"/>
          <w:szCs w:val="20"/>
          <w:lang w:val="en-GB" w:eastAsia="en-GB"/>
        </w:rPr>
        <w:t>1</w:t>
      </w:r>
      <w:r w:rsidR="0009662E" w:rsidRPr="0009662E">
        <w:rPr>
          <w:rFonts w:eastAsia="Times New Roman" w:cs="Calibri"/>
          <w:b/>
          <w:sz w:val="28"/>
          <w:szCs w:val="20"/>
          <w:vertAlign w:val="superscript"/>
          <w:lang w:val="en-GB" w:eastAsia="en-GB"/>
        </w:rPr>
        <w:t>th</w:t>
      </w:r>
      <w:r w:rsidR="0009662E" w:rsidRPr="0009662E">
        <w:rPr>
          <w:rFonts w:eastAsia="Times New Roman" w:cs="Calibri"/>
          <w:b/>
          <w:sz w:val="28"/>
          <w:szCs w:val="20"/>
          <w:lang w:val="en-GB" w:eastAsia="en-GB"/>
        </w:rPr>
        <w:t xml:space="preserve"> </w:t>
      </w:r>
      <w:r w:rsidRPr="0009662E">
        <w:rPr>
          <w:rFonts w:eastAsia="Times New Roman" w:cs="Calibri"/>
          <w:b/>
          <w:sz w:val="28"/>
          <w:szCs w:val="20"/>
          <w:lang w:val="en-GB" w:eastAsia="en-GB"/>
        </w:rPr>
        <w:t>December 2019</w:t>
      </w:r>
    </w:p>
    <w:p w14:paraId="25A8DE3E" w14:textId="42A1E31E" w:rsidR="00FB7135" w:rsidRPr="0009662E" w:rsidRDefault="0009662E" w:rsidP="0009662E">
      <w:pPr>
        <w:pBdr>
          <w:bottom w:val="single" w:sz="4" w:space="1" w:color="auto"/>
        </w:pBdr>
        <w:spacing w:before="120" w:after="60"/>
        <w:jc w:val="center"/>
        <w:rPr>
          <w:rFonts w:eastAsia="Times New Roman" w:cs="Calibri"/>
          <w:b/>
          <w:sz w:val="28"/>
          <w:szCs w:val="20"/>
          <w:lang w:val="en-GB" w:eastAsia="en-GB"/>
        </w:rPr>
      </w:pPr>
      <w:r w:rsidRPr="0009662E">
        <w:rPr>
          <w:rFonts w:eastAsia="Times New Roman" w:cs="Calibri"/>
          <w:b/>
          <w:sz w:val="28"/>
          <w:szCs w:val="20"/>
          <w:lang w:val="en-GB" w:eastAsia="en-GB"/>
        </w:rPr>
        <w:t>IARS offices, 14 Dock Offices, Surrey Quays Road, London SE16 2XU, UK</w:t>
      </w:r>
    </w:p>
    <w:p w14:paraId="5A62B934" w14:textId="77777777" w:rsidR="00FB7135" w:rsidRPr="00401FA5" w:rsidRDefault="00FB7135" w:rsidP="00FB7135">
      <w:pPr>
        <w:spacing w:before="240" w:after="120" w:line="240" w:lineRule="auto"/>
        <w:jc w:val="center"/>
        <w:rPr>
          <w:rFonts w:eastAsia="Times New Roman" w:cs="Calibri"/>
          <w:b/>
          <w:i/>
          <w:sz w:val="20"/>
          <w:szCs w:val="20"/>
          <w:lang w:val="en-GB" w:eastAsia="el-GR"/>
        </w:rPr>
      </w:pPr>
      <w:r w:rsidRPr="00401FA5">
        <w:rPr>
          <w:rFonts w:eastAsia="Times New Roman" w:cs="Calibri"/>
          <w:b/>
          <w:i/>
          <w:sz w:val="32"/>
          <w:szCs w:val="20"/>
          <w:lang w:val="en-GB" w:eastAsia="en-GB"/>
        </w:rPr>
        <w:t>AGENDA</w:t>
      </w:r>
      <w:r w:rsidRPr="00401FA5">
        <w:rPr>
          <w:rFonts w:eastAsia="Times New Roman" w:cs="Calibri"/>
          <w:b/>
          <w:i/>
          <w:sz w:val="24"/>
          <w:szCs w:val="20"/>
          <w:lang w:val="en-GB" w:eastAsia="en-GB"/>
        </w:rPr>
        <w:fldChar w:fldCharType="begin"/>
      </w:r>
      <w:r w:rsidRPr="00401FA5">
        <w:rPr>
          <w:rFonts w:eastAsia="Times New Roman" w:cs="Calibri"/>
          <w:b/>
          <w:i/>
          <w:sz w:val="24"/>
          <w:szCs w:val="20"/>
          <w:lang w:val="en-GB" w:eastAsia="en-GB"/>
        </w:rPr>
        <w:instrText xml:space="preserve"> LINK Excel.Sheet.12 "C:\\Users\\user\\Desktop\\Agenda_HOMBAT KoM v1.0.xlsx" "Φύλλο1!R4C2:R16C4" \a \f 4 \h  \* MERGEFORMAT </w:instrText>
      </w:r>
      <w:r w:rsidRPr="00401FA5">
        <w:rPr>
          <w:rFonts w:eastAsia="Times New Roman" w:cs="Calibri"/>
          <w:b/>
          <w:i/>
          <w:sz w:val="24"/>
          <w:szCs w:val="20"/>
          <w:lang w:val="en-GB" w:eastAsia="en-GB"/>
        </w:rPr>
        <w:fldChar w:fldCharType="end"/>
      </w:r>
    </w:p>
    <w:p w14:paraId="1867E113" w14:textId="77777777" w:rsidR="00FB7135" w:rsidRPr="00401FA5" w:rsidRDefault="00FB7135" w:rsidP="00FB7135">
      <w:pPr>
        <w:spacing w:after="0" w:line="240" w:lineRule="auto"/>
        <w:rPr>
          <w:rFonts w:cs="Calibri"/>
          <w:sz w:val="24"/>
          <w:szCs w:val="24"/>
          <w:lang w:val="en-GB"/>
        </w:rPr>
      </w:pPr>
    </w:p>
    <w:tbl>
      <w:tblPr>
        <w:tblW w:w="9923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6435"/>
        <w:gridCol w:w="1621"/>
      </w:tblGrid>
      <w:tr w:rsidR="00FB7135" w:rsidRPr="00F74CDE" w14:paraId="7B9718FB" w14:textId="77777777" w:rsidTr="00FF20F5">
        <w:trPr>
          <w:trHeight w:val="467"/>
          <w:tblCellSpacing w:w="20" w:type="dxa"/>
          <w:jc w:val="center"/>
        </w:trPr>
        <w:tc>
          <w:tcPr>
            <w:tcW w:w="9843" w:type="dxa"/>
            <w:gridSpan w:val="3"/>
            <w:shd w:val="clear" w:color="auto" w:fill="0070C0"/>
          </w:tcPr>
          <w:p w14:paraId="64325FEE" w14:textId="77777777" w:rsidR="00FB7135" w:rsidRPr="00401FA5" w:rsidRDefault="00FB7135" w:rsidP="00FF20F5">
            <w:pPr>
              <w:spacing w:before="120" w:after="120" w:line="240" w:lineRule="auto"/>
              <w:rPr>
                <w:rFonts w:cs="Calibri"/>
                <w:b/>
                <w:color w:val="FFFFFF"/>
                <w:szCs w:val="28"/>
                <w:lang w:val="en-GB"/>
              </w:rPr>
            </w:pPr>
          </w:p>
        </w:tc>
      </w:tr>
      <w:tr w:rsidR="00FB7135" w:rsidRPr="00401FA5" w14:paraId="0B877E60" w14:textId="77777777" w:rsidTr="00FF20F5">
        <w:trPr>
          <w:trHeight w:val="467"/>
          <w:tblCellSpacing w:w="20" w:type="dxa"/>
          <w:jc w:val="center"/>
        </w:trPr>
        <w:tc>
          <w:tcPr>
            <w:tcW w:w="1807" w:type="dxa"/>
            <w:shd w:val="clear" w:color="auto" w:fill="FFFFFF"/>
          </w:tcPr>
          <w:p w14:paraId="6EA6481F" w14:textId="77777777" w:rsidR="00FB7135" w:rsidRPr="00401FA5" w:rsidRDefault="00FB7135" w:rsidP="00FF20F5">
            <w:pPr>
              <w:spacing w:before="120" w:after="120" w:line="240" w:lineRule="auto"/>
              <w:jc w:val="center"/>
              <w:rPr>
                <w:rFonts w:cs="Calibri"/>
                <w:b/>
                <w:szCs w:val="28"/>
                <w:lang w:val="en-GB"/>
              </w:rPr>
            </w:pPr>
            <w:r w:rsidRPr="00401FA5">
              <w:rPr>
                <w:rFonts w:cs="Calibri"/>
                <w:b/>
                <w:szCs w:val="28"/>
                <w:lang w:val="en-GB"/>
              </w:rPr>
              <w:t>Time</w:t>
            </w:r>
          </w:p>
        </w:tc>
        <w:tc>
          <w:tcPr>
            <w:tcW w:w="6395" w:type="dxa"/>
            <w:shd w:val="clear" w:color="auto" w:fill="FFFFFF"/>
          </w:tcPr>
          <w:p w14:paraId="7C29BFAD" w14:textId="77777777" w:rsidR="00FB7135" w:rsidRPr="00401FA5" w:rsidRDefault="00FB7135" w:rsidP="00FF20F5">
            <w:pPr>
              <w:spacing w:before="120" w:after="120" w:line="240" w:lineRule="auto"/>
              <w:jc w:val="center"/>
              <w:rPr>
                <w:rFonts w:cs="Calibri"/>
                <w:b/>
                <w:szCs w:val="28"/>
                <w:lang w:val="en-GB"/>
              </w:rPr>
            </w:pPr>
            <w:r w:rsidRPr="00401FA5">
              <w:rPr>
                <w:rFonts w:cs="Calibri"/>
                <w:b/>
                <w:szCs w:val="28"/>
                <w:lang w:val="en-GB"/>
              </w:rPr>
              <w:t>Item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8AB37C5" w14:textId="77777777" w:rsidR="00FB7135" w:rsidRPr="00401FA5" w:rsidRDefault="00FB7135" w:rsidP="00FF20F5">
            <w:pPr>
              <w:spacing w:before="120" w:after="120" w:line="240" w:lineRule="auto"/>
              <w:jc w:val="center"/>
              <w:rPr>
                <w:rFonts w:cs="Calibri"/>
                <w:b/>
                <w:szCs w:val="28"/>
                <w:lang w:val="en-GB"/>
              </w:rPr>
            </w:pPr>
            <w:r w:rsidRPr="00401FA5">
              <w:rPr>
                <w:rFonts w:cs="Calibri"/>
                <w:b/>
                <w:szCs w:val="28"/>
                <w:lang w:val="en-GB"/>
              </w:rPr>
              <w:t>Partner</w:t>
            </w:r>
            <w:r>
              <w:rPr>
                <w:rFonts w:cs="Calibri"/>
                <w:b/>
                <w:szCs w:val="28"/>
                <w:lang w:val="en-GB"/>
              </w:rPr>
              <w:t>(s)</w:t>
            </w:r>
          </w:p>
        </w:tc>
      </w:tr>
      <w:tr w:rsidR="00FB7135" w:rsidRPr="00401FA5" w14:paraId="2DC8C6B9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6807DB60" w14:textId="77777777" w:rsidR="00FB7135" w:rsidRPr="00401FA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10:00 – 10:10</w:t>
            </w:r>
          </w:p>
        </w:tc>
        <w:tc>
          <w:tcPr>
            <w:tcW w:w="6395" w:type="dxa"/>
            <w:vAlign w:val="center"/>
          </w:tcPr>
          <w:p w14:paraId="1077DC0D" w14:textId="77777777" w:rsidR="00FB7135" w:rsidRPr="00953AA2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 w:rsidRPr="00401FA5">
              <w:rPr>
                <w:rFonts w:cs="Calibri"/>
                <w:b/>
                <w:szCs w:val="24"/>
                <w:lang w:val="en-GB"/>
              </w:rPr>
              <w:t>Welco</w:t>
            </w:r>
            <w:r>
              <w:rPr>
                <w:rFonts w:cs="Calibri"/>
                <w:b/>
                <w:szCs w:val="24"/>
                <w:lang w:val="en-GB"/>
              </w:rPr>
              <w:t>me</w:t>
            </w:r>
            <w:r w:rsidRPr="00953AA2">
              <w:rPr>
                <w:rFonts w:cs="Calibri"/>
                <w:b/>
                <w:szCs w:val="24"/>
                <w:lang w:val="en-US"/>
              </w:rPr>
              <w:t xml:space="preserve"> </w:t>
            </w:r>
            <w:r>
              <w:rPr>
                <w:rFonts w:cs="Calibri"/>
                <w:b/>
                <w:szCs w:val="24"/>
                <w:lang w:val="en-US"/>
              </w:rPr>
              <w:t xml:space="preserve">and introductions  </w:t>
            </w:r>
          </w:p>
        </w:tc>
        <w:tc>
          <w:tcPr>
            <w:tcW w:w="1561" w:type="dxa"/>
            <w:vAlign w:val="center"/>
          </w:tcPr>
          <w:p w14:paraId="6141A0F5" w14:textId="4585CA5E" w:rsidR="00FB7135" w:rsidRPr="00401FA5" w:rsidRDefault="0009662E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385ED1" w14:paraId="17FEFA72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0A7C7A62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10:10 – 11:00</w:t>
            </w:r>
          </w:p>
        </w:tc>
        <w:tc>
          <w:tcPr>
            <w:tcW w:w="6395" w:type="dxa"/>
            <w:vAlign w:val="center"/>
          </w:tcPr>
          <w:p w14:paraId="646FA68A" w14:textId="77777777" w:rsidR="00FB713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GB"/>
              </w:rPr>
            </w:pPr>
            <w:r>
              <w:rPr>
                <w:rFonts w:cs="Calibri"/>
                <w:b/>
                <w:szCs w:val="24"/>
                <w:lang w:val="en-GB"/>
              </w:rPr>
              <w:t xml:space="preserve">Presentations of partner organisations </w:t>
            </w:r>
            <w:r w:rsidRPr="00583775">
              <w:rPr>
                <w:rFonts w:cs="Calibri"/>
                <w:szCs w:val="24"/>
                <w:lang w:val="en-GB"/>
              </w:rPr>
              <w:t>(10 min. per partner)</w:t>
            </w:r>
          </w:p>
          <w:p w14:paraId="2A54EB07" w14:textId="77777777" w:rsidR="00FB7135" w:rsidRPr="00EF49DB" w:rsidRDefault="00FB7135" w:rsidP="00FB713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szCs w:val="24"/>
                <w:lang w:val="en-GB"/>
              </w:rPr>
            </w:pPr>
            <w:r w:rsidRPr="00EF49DB">
              <w:rPr>
                <w:rFonts w:cs="Calibri"/>
                <w:szCs w:val="24"/>
                <w:lang w:val="en-GB"/>
              </w:rPr>
              <w:t>Description of the organisation</w:t>
            </w:r>
          </w:p>
          <w:p w14:paraId="16C93ECB" w14:textId="77777777" w:rsidR="00FB7135" w:rsidRPr="00EF49DB" w:rsidRDefault="00FB7135" w:rsidP="00FB713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b/>
                <w:szCs w:val="24"/>
                <w:lang w:val="en-GB"/>
              </w:rPr>
            </w:pPr>
            <w:r w:rsidRPr="00EF49DB">
              <w:rPr>
                <w:rFonts w:cs="Calibri"/>
                <w:szCs w:val="24"/>
                <w:lang w:val="en-GB"/>
              </w:rPr>
              <w:t>Experience in the project area</w:t>
            </w:r>
          </w:p>
        </w:tc>
        <w:tc>
          <w:tcPr>
            <w:tcW w:w="1561" w:type="dxa"/>
            <w:vAlign w:val="center"/>
          </w:tcPr>
          <w:p w14:paraId="417A9DA8" w14:textId="498C43B9" w:rsidR="00FB7135" w:rsidRDefault="0009662E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All</w:t>
            </w:r>
          </w:p>
        </w:tc>
      </w:tr>
      <w:tr w:rsidR="00FB7135" w:rsidRPr="00EF49DB" w14:paraId="479E25FD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2BDA94AC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11:00 – 11:30</w:t>
            </w:r>
          </w:p>
        </w:tc>
        <w:tc>
          <w:tcPr>
            <w:tcW w:w="6395" w:type="dxa"/>
            <w:vAlign w:val="center"/>
          </w:tcPr>
          <w:p w14:paraId="6A7E6B07" w14:textId="66A1EE36" w:rsidR="00FB7135" w:rsidRPr="0009662E" w:rsidRDefault="0009662E" w:rsidP="0009662E">
            <w:pPr>
              <w:spacing w:before="120" w:after="120" w:line="240" w:lineRule="auto"/>
              <w:rPr>
                <w:rFonts w:cs="Calibri"/>
                <w:b/>
                <w:szCs w:val="24"/>
                <w:lang w:val="en-GB"/>
              </w:rPr>
            </w:pPr>
            <w:r>
              <w:rPr>
                <w:rFonts w:cs="Calibri"/>
                <w:b/>
                <w:szCs w:val="24"/>
                <w:lang w:val="en-GB"/>
              </w:rPr>
              <w:t>Project</w:t>
            </w:r>
            <w:r w:rsidR="00FB7135" w:rsidRPr="00EF49DB">
              <w:rPr>
                <w:rFonts w:cs="Calibri"/>
                <w:b/>
                <w:szCs w:val="24"/>
                <w:lang w:val="en-GB"/>
              </w:rPr>
              <w:t xml:space="preserve"> </w:t>
            </w:r>
            <w:r w:rsidR="00FB7135">
              <w:rPr>
                <w:rFonts w:cs="Calibri"/>
                <w:b/>
                <w:szCs w:val="24"/>
                <w:lang w:val="en-GB"/>
              </w:rPr>
              <w:t>Overview</w:t>
            </w:r>
            <w:r>
              <w:rPr>
                <w:rFonts w:cs="Calibri"/>
                <w:b/>
                <w:szCs w:val="24"/>
                <w:lang w:val="en-GB"/>
              </w:rPr>
              <w:t xml:space="preserve"> &amp; Objectives</w:t>
            </w:r>
          </w:p>
        </w:tc>
        <w:tc>
          <w:tcPr>
            <w:tcW w:w="1561" w:type="dxa"/>
            <w:vAlign w:val="center"/>
          </w:tcPr>
          <w:p w14:paraId="0EDCCC81" w14:textId="63205E07" w:rsidR="00FB7135" w:rsidRPr="00EF49DB" w:rsidRDefault="0009662E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EF49DB" w14:paraId="70C6C823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19242C6F" w14:textId="06D9CFF3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11:30 – 1</w:t>
            </w:r>
            <w:r w:rsidR="0009662E">
              <w:rPr>
                <w:rFonts w:cs="Calibri"/>
                <w:szCs w:val="24"/>
                <w:lang w:val="en-US"/>
              </w:rPr>
              <w:t>2</w:t>
            </w:r>
            <w:r>
              <w:rPr>
                <w:rFonts w:cs="Calibri"/>
                <w:szCs w:val="24"/>
                <w:lang w:val="en-US"/>
              </w:rPr>
              <w:t>:</w:t>
            </w:r>
            <w:r w:rsidR="0009662E">
              <w:rPr>
                <w:rFonts w:cs="Calibri"/>
                <w:szCs w:val="24"/>
                <w:lang w:val="en-US"/>
              </w:rPr>
              <w:t>3</w:t>
            </w:r>
            <w:r>
              <w:rPr>
                <w:rFonts w:cs="Calibri"/>
                <w:szCs w:val="24"/>
                <w:lang w:val="en-US"/>
              </w:rPr>
              <w:t>0</w:t>
            </w:r>
          </w:p>
        </w:tc>
        <w:tc>
          <w:tcPr>
            <w:tcW w:w="6395" w:type="dxa"/>
            <w:vAlign w:val="center"/>
          </w:tcPr>
          <w:p w14:paraId="1BC969C8" w14:textId="7BF6D2F0" w:rsidR="00FB713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b/>
                <w:szCs w:val="24"/>
                <w:lang w:val="en-US"/>
              </w:rPr>
              <w:t>Intellectual Output 1</w:t>
            </w:r>
            <w:bookmarkStart w:id="0" w:name="_GoBack"/>
            <w:bookmarkEnd w:id="0"/>
          </w:p>
          <w:p w14:paraId="29417CD8" w14:textId="7BB5FC4E" w:rsidR="00FB7135" w:rsidRPr="0009662E" w:rsidRDefault="00FB7135" w:rsidP="0009662E">
            <w:pPr>
              <w:spacing w:before="120" w:after="120" w:line="240" w:lineRule="auto"/>
              <w:rPr>
                <w:rFonts w:cs="Calibri"/>
                <w:szCs w:val="24"/>
                <w:lang w:val="en-US"/>
              </w:rPr>
            </w:pPr>
            <w:r w:rsidRPr="0009662E">
              <w:rPr>
                <w:rFonts w:cs="Calibri"/>
                <w:szCs w:val="24"/>
                <w:lang w:val="en-US"/>
              </w:rPr>
              <w:t>Brief description of IO1: objectives, methodology, tasks, deliverables, timescale</w:t>
            </w:r>
          </w:p>
        </w:tc>
        <w:tc>
          <w:tcPr>
            <w:tcW w:w="1561" w:type="dxa"/>
            <w:vAlign w:val="center"/>
          </w:tcPr>
          <w:p w14:paraId="505F3D7D" w14:textId="441E9B98" w:rsidR="00FB7135" w:rsidRPr="00EF49DB" w:rsidRDefault="0009662E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EF49DB" w14:paraId="50D00D5B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14F8DDDB" w14:textId="0329884C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</w:t>
            </w:r>
            <w:r w:rsidR="0009662E">
              <w:rPr>
                <w:rFonts w:cs="Calibri"/>
                <w:szCs w:val="24"/>
                <w:lang w:val="en-US"/>
              </w:rPr>
              <w:t>2</w:t>
            </w:r>
            <w:r>
              <w:rPr>
                <w:rFonts w:cs="Calibri"/>
                <w:szCs w:val="24"/>
                <w:lang w:val="en-US"/>
              </w:rPr>
              <w:t>:</w:t>
            </w:r>
            <w:r w:rsidR="0009662E">
              <w:rPr>
                <w:rFonts w:cs="Calibri"/>
                <w:szCs w:val="24"/>
                <w:lang w:val="en-US"/>
              </w:rPr>
              <w:t>3</w:t>
            </w:r>
            <w:r>
              <w:rPr>
                <w:rFonts w:cs="Calibri"/>
                <w:szCs w:val="24"/>
                <w:lang w:val="en-US"/>
              </w:rPr>
              <w:t>0 – 13:30</w:t>
            </w:r>
          </w:p>
        </w:tc>
        <w:tc>
          <w:tcPr>
            <w:tcW w:w="7996" w:type="dxa"/>
            <w:gridSpan w:val="2"/>
            <w:vAlign w:val="center"/>
          </w:tcPr>
          <w:p w14:paraId="2A63C6D8" w14:textId="77777777" w:rsidR="00FB7135" w:rsidRPr="004E691D" w:rsidRDefault="00FB7135" w:rsidP="00FF20F5">
            <w:pPr>
              <w:spacing w:before="120" w:after="120" w:line="240" w:lineRule="auto"/>
              <w:jc w:val="center"/>
              <w:rPr>
                <w:rFonts w:cs="Calibri"/>
                <w:b/>
                <w:i/>
                <w:szCs w:val="24"/>
                <w:lang w:val="en-GB"/>
              </w:rPr>
            </w:pPr>
            <w:r w:rsidRPr="004E691D">
              <w:rPr>
                <w:rFonts w:cs="Calibri"/>
                <w:b/>
                <w:i/>
                <w:szCs w:val="24"/>
                <w:lang w:val="en-US"/>
              </w:rPr>
              <w:t>Lunch Break</w:t>
            </w:r>
          </w:p>
        </w:tc>
      </w:tr>
      <w:tr w:rsidR="00FB7135" w:rsidRPr="00EF49DB" w14:paraId="75DE684B" w14:textId="77777777" w:rsidTr="00C81DAF">
        <w:trPr>
          <w:trHeight w:val="557"/>
          <w:tblCellSpacing w:w="20" w:type="dxa"/>
          <w:jc w:val="center"/>
        </w:trPr>
        <w:tc>
          <w:tcPr>
            <w:tcW w:w="1807" w:type="dxa"/>
            <w:vAlign w:val="center"/>
          </w:tcPr>
          <w:p w14:paraId="589D416F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13:30 – 13:50</w:t>
            </w:r>
          </w:p>
        </w:tc>
        <w:tc>
          <w:tcPr>
            <w:tcW w:w="6395" w:type="dxa"/>
            <w:vAlign w:val="center"/>
          </w:tcPr>
          <w:p w14:paraId="23E43650" w14:textId="6CC3CE4D" w:rsidR="00FB713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b/>
                <w:szCs w:val="24"/>
                <w:lang w:val="en-US"/>
              </w:rPr>
              <w:t xml:space="preserve">Intellectual Output 2 </w:t>
            </w:r>
          </w:p>
          <w:p w14:paraId="05045FA0" w14:textId="0B452635" w:rsidR="00FB7135" w:rsidRPr="00C81DAF" w:rsidRDefault="00FB7135" w:rsidP="00C81DAF">
            <w:pPr>
              <w:spacing w:before="120" w:after="120" w:line="240" w:lineRule="auto"/>
              <w:rPr>
                <w:rFonts w:cs="Calibri"/>
                <w:szCs w:val="24"/>
                <w:lang w:val="en-US"/>
              </w:rPr>
            </w:pPr>
            <w:r w:rsidRPr="00C81DAF">
              <w:rPr>
                <w:rFonts w:cs="Calibri"/>
                <w:szCs w:val="24"/>
                <w:lang w:val="en-US"/>
              </w:rPr>
              <w:lastRenderedPageBreak/>
              <w:t>Brief description of IO2: objectives, methodology, tasks, delivera</w:t>
            </w:r>
            <w:r w:rsidR="00C81DAF">
              <w:rPr>
                <w:rFonts w:cs="Calibri"/>
                <w:szCs w:val="24"/>
                <w:lang w:val="en-US"/>
              </w:rPr>
              <w:t>b</w:t>
            </w:r>
            <w:r w:rsidRPr="00C81DAF">
              <w:rPr>
                <w:rFonts w:cs="Calibri"/>
                <w:szCs w:val="24"/>
                <w:lang w:val="en-US"/>
              </w:rPr>
              <w:t>les, timescale</w:t>
            </w:r>
          </w:p>
        </w:tc>
        <w:tc>
          <w:tcPr>
            <w:tcW w:w="1561" w:type="dxa"/>
            <w:vAlign w:val="center"/>
          </w:tcPr>
          <w:p w14:paraId="13D53852" w14:textId="38FB39FD" w:rsidR="00FB7135" w:rsidRPr="00EF49DB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lastRenderedPageBreak/>
              <w:t>IDEC</w:t>
            </w:r>
          </w:p>
        </w:tc>
      </w:tr>
      <w:tr w:rsidR="00FB7135" w:rsidRPr="00EF49DB" w14:paraId="3EC3A116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70540286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13:50 – 14:10</w:t>
            </w:r>
          </w:p>
        </w:tc>
        <w:tc>
          <w:tcPr>
            <w:tcW w:w="6395" w:type="dxa"/>
            <w:vAlign w:val="center"/>
          </w:tcPr>
          <w:p w14:paraId="74283629" w14:textId="77777777" w:rsidR="00C81DAF" w:rsidRDefault="00FB7135" w:rsidP="00C81DAF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b/>
                <w:szCs w:val="24"/>
                <w:lang w:val="en-US"/>
              </w:rPr>
              <w:t>Intellectual Output 3</w:t>
            </w:r>
            <w:r w:rsidRPr="001301A6">
              <w:rPr>
                <w:rFonts w:cs="Calibri"/>
                <w:b/>
                <w:szCs w:val="24"/>
                <w:lang w:val="en-US"/>
              </w:rPr>
              <w:t xml:space="preserve"> </w:t>
            </w:r>
          </w:p>
          <w:p w14:paraId="12E59982" w14:textId="155EE29C" w:rsidR="00FB7135" w:rsidRPr="001301A6" w:rsidRDefault="00FB7135" w:rsidP="00C81DAF">
            <w:pPr>
              <w:spacing w:before="120" w:after="120" w:line="240" w:lineRule="auto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Brief description of IO3</w:t>
            </w:r>
            <w:r w:rsidRPr="001301A6">
              <w:rPr>
                <w:rFonts w:cs="Calibri"/>
                <w:szCs w:val="24"/>
                <w:lang w:val="en-US"/>
              </w:rPr>
              <w:t>: objectives, methodology, tasks, deliverables, timescale</w:t>
            </w:r>
          </w:p>
        </w:tc>
        <w:tc>
          <w:tcPr>
            <w:tcW w:w="1561" w:type="dxa"/>
            <w:vAlign w:val="center"/>
          </w:tcPr>
          <w:p w14:paraId="0D3ED6D0" w14:textId="63C3F86F" w:rsidR="00FB7135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Novel Group</w:t>
            </w:r>
          </w:p>
        </w:tc>
      </w:tr>
      <w:tr w:rsidR="00FB7135" w:rsidRPr="00EF49DB" w14:paraId="1A6C3641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72079351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14:10 – 14:30</w:t>
            </w:r>
          </w:p>
        </w:tc>
        <w:tc>
          <w:tcPr>
            <w:tcW w:w="6395" w:type="dxa"/>
            <w:vAlign w:val="center"/>
          </w:tcPr>
          <w:p w14:paraId="109C66CA" w14:textId="77777777" w:rsidR="00C81DAF" w:rsidRDefault="00FB7135" w:rsidP="00C81DAF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b/>
                <w:szCs w:val="24"/>
                <w:lang w:val="en-US"/>
              </w:rPr>
              <w:t>Intellectual Output 4</w:t>
            </w:r>
            <w:r w:rsidRPr="001301A6">
              <w:rPr>
                <w:rFonts w:cs="Calibri"/>
                <w:b/>
                <w:szCs w:val="24"/>
                <w:lang w:val="en-US"/>
              </w:rPr>
              <w:t xml:space="preserve"> </w:t>
            </w:r>
          </w:p>
          <w:p w14:paraId="7C0607D1" w14:textId="75351610" w:rsidR="00FB7135" w:rsidRPr="001301A6" w:rsidRDefault="00FB7135" w:rsidP="00C81DAF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Brief description of IO4</w:t>
            </w:r>
            <w:r w:rsidRPr="001301A6">
              <w:rPr>
                <w:rFonts w:cs="Calibri"/>
                <w:szCs w:val="24"/>
                <w:lang w:val="en-US"/>
              </w:rPr>
              <w:t>: objectives, methodology, tasks, deliverables, timescale</w:t>
            </w:r>
          </w:p>
        </w:tc>
        <w:tc>
          <w:tcPr>
            <w:tcW w:w="1561" w:type="dxa"/>
            <w:vAlign w:val="center"/>
          </w:tcPr>
          <w:p w14:paraId="0E66D7A9" w14:textId="470EF447" w:rsidR="00FB7135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proofErr w:type="spellStart"/>
            <w:r>
              <w:rPr>
                <w:rFonts w:cs="Calibri"/>
                <w:szCs w:val="24"/>
                <w:lang w:val="en-GB"/>
              </w:rPr>
              <w:t>Symplexis</w:t>
            </w:r>
            <w:proofErr w:type="spellEnd"/>
          </w:p>
        </w:tc>
      </w:tr>
      <w:tr w:rsidR="00FB7135" w:rsidRPr="00EF49DB" w14:paraId="656587DF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446A1682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14:30 – 15:30</w:t>
            </w:r>
          </w:p>
        </w:tc>
        <w:tc>
          <w:tcPr>
            <w:tcW w:w="6395" w:type="dxa"/>
            <w:vAlign w:val="center"/>
          </w:tcPr>
          <w:p w14:paraId="34EE4A3A" w14:textId="77777777" w:rsidR="00FB713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 w:rsidRPr="00D83F75">
              <w:rPr>
                <w:rFonts w:cs="Calibri"/>
                <w:b/>
                <w:szCs w:val="24"/>
                <w:lang w:val="en-US"/>
              </w:rPr>
              <w:t>Project Management</w:t>
            </w:r>
          </w:p>
          <w:p w14:paraId="34A2541C" w14:textId="77777777" w:rsidR="00FB7135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D83F75">
              <w:rPr>
                <w:rFonts w:cs="Calibri"/>
                <w:szCs w:val="24"/>
                <w:lang w:val="en-US"/>
              </w:rPr>
              <w:t xml:space="preserve">Grant Agreement &amp; Partnership Agreements </w:t>
            </w:r>
          </w:p>
          <w:p w14:paraId="5281831F" w14:textId="77777777" w:rsidR="00FB7135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D83F75">
              <w:rPr>
                <w:rFonts w:cs="Calibri"/>
                <w:szCs w:val="24"/>
                <w:lang w:val="en-US"/>
              </w:rPr>
              <w:t>Financial Issues</w:t>
            </w:r>
          </w:p>
          <w:p w14:paraId="4D902B01" w14:textId="77777777" w:rsidR="00FB7135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D83F75">
              <w:rPr>
                <w:rFonts w:cs="Calibri"/>
                <w:szCs w:val="24"/>
                <w:lang w:val="en-US"/>
              </w:rPr>
              <w:t>Quality Assurance</w:t>
            </w:r>
          </w:p>
          <w:p w14:paraId="2ECEB109" w14:textId="77777777" w:rsidR="00FB7135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385ED1">
              <w:rPr>
                <w:rFonts w:cs="Calibri"/>
                <w:szCs w:val="24"/>
                <w:lang w:val="en-US"/>
              </w:rPr>
              <w:t>Risk Register for sign off</w:t>
            </w:r>
          </w:p>
          <w:p w14:paraId="4A6A80C8" w14:textId="77777777" w:rsidR="00FB7135" w:rsidRPr="00385ED1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385ED1">
              <w:rPr>
                <w:rFonts w:cs="Calibri"/>
                <w:szCs w:val="24"/>
                <w:lang w:val="en-US"/>
              </w:rPr>
              <w:t>Project Management and Quality Handbook for sign off</w:t>
            </w:r>
          </w:p>
        </w:tc>
        <w:tc>
          <w:tcPr>
            <w:tcW w:w="1561" w:type="dxa"/>
            <w:vAlign w:val="center"/>
          </w:tcPr>
          <w:p w14:paraId="72DB62AD" w14:textId="529FD422" w:rsidR="00FB7135" w:rsidRPr="00EF49DB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EF49DB" w14:paraId="312FC3C8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031A6E20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15:30 – 16:00</w:t>
            </w:r>
          </w:p>
        </w:tc>
        <w:tc>
          <w:tcPr>
            <w:tcW w:w="6395" w:type="dxa"/>
            <w:vAlign w:val="center"/>
          </w:tcPr>
          <w:p w14:paraId="27FF7B9F" w14:textId="77777777" w:rsidR="00FB7135" w:rsidRPr="00D83F7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>
              <w:rPr>
                <w:rFonts w:cs="Calibri"/>
                <w:b/>
                <w:szCs w:val="24"/>
                <w:lang w:val="en-US"/>
              </w:rPr>
              <w:t>Project Implementation Evaluation</w:t>
            </w:r>
          </w:p>
        </w:tc>
        <w:tc>
          <w:tcPr>
            <w:tcW w:w="1561" w:type="dxa"/>
            <w:vAlign w:val="center"/>
          </w:tcPr>
          <w:p w14:paraId="0F364CDF" w14:textId="28FDC0D8" w:rsidR="00FB7135" w:rsidRPr="00EF49DB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EF49DB" w14:paraId="02FDCF21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10768F0C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16:00 – 16:30</w:t>
            </w:r>
          </w:p>
        </w:tc>
        <w:tc>
          <w:tcPr>
            <w:tcW w:w="6395" w:type="dxa"/>
            <w:vAlign w:val="center"/>
          </w:tcPr>
          <w:p w14:paraId="2F5A8C76" w14:textId="77777777" w:rsidR="00FB7135" w:rsidRDefault="00FB7135" w:rsidP="00FF20F5">
            <w:pPr>
              <w:spacing w:before="120" w:after="120" w:line="240" w:lineRule="auto"/>
              <w:rPr>
                <w:rFonts w:cs="Calibri"/>
                <w:b/>
                <w:szCs w:val="24"/>
                <w:lang w:val="en-US"/>
              </w:rPr>
            </w:pPr>
            <w:r w:rsidRPr="00D3656E">
              <w:rPr>
                <w:rFonts w:cs="Calibri"/>
                <w:b/>
                <w:szCs w:val="24"/>
                <w:lang w:val="en-US"/>
              </w:rPr>
              <w:t>Dissemination, multiplication, sustainability</w:t>
            </w:r>
          </w:p>
          <w:p w14:paraId="3FCB612F" w14:textId="77777777" w:rsidR="00FB7135" w:rsidRPr="00385ED1" w:rsidRDefault="00FB7135" w:rsidP="00FB713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cs="Calibri"/>
                <w:szCs w:val="24"/>
                <w:lang w:val="en-US"/>
              </w:rPr>
            </w:pPr>
            <w:r w:rsidRPr="00385ED1">
              <w:rPr>
                <w:rFonts w:cs="Calibri"/>
                <w:szCs w:val="24"/>
                <w:lang w:val="en-US"/>
              </w:rPr>
              <w:t>Dissemination and Communication Strategy for sign off</w:t>
            </w:r>
          </w:p>
        </w:tc>
        <w:tc>
          <w:tcPr>
            <w:tcW w:w="1561" w:type="dxa"/>
            <w:vAlign w:val="center"/>
          </w:tcPr>
          <w:p w14:paraId="785C2B80" w14:textId="0314D6B6" w:rsidR="00FB7135" w:rsidRPr="00EF49DB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</w:p>
        </w:tc>
      </w:tr>
      <w:tr w:rsidR="00FB7135" w:rsidRPr="00EF49DB" w14:paraId="1472354E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5DFFE1C1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>16:30 – 17:00</w:t>
            </w:r>
          </w:p>
        </w:tc>
        <w:tc>
          <w:tcPr>
            <w:tcW w:w="6395" w:type="dxa"/>
            <w:vAlign w:val="center"/>
          </w:tcPr>
          <w:p w14:paraId="3C848EDE" w14:textId="77777777" w:rsidR="00FB7135" w:rsidRDefault="00FB7135" w:rsidP="00FF20F5">
            <w:pPr>
              <w:spacing w:before="120" w:after="120" w:line="240" w:lineRule="auto"/>
              <w:jc w:val="both"/>
              <w:rPr>
                <w:rFonts w:cs="Calibri"/>
                <w:b/>
                <w:szCs w:val="24"/>
                <w:lang w:val="en-GB"/>
              </w:rPr>
            </w:pPr>
            <w:r w:rsidRPr="00D83F75">
              <w:rPr>
                <w:rFonts w:cs="Calibri"/>
                <w:b/>
                <w:szCs w:val="24"/>
                <w:lang w:val="en-GB"/>
              </w:rPr>
              <w:t>Meeting Closure</w:t>
            </w:r>
          </w:p>
          <w:p w14:paraId="4469BEC1" w14:textId="77777777" w:rsidR="00FB7135" w:rsidRPr="001301A6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1301A6">
              <w:rPr>
                <w:rFonts w:cs="Calibri"/>
                <w:lang w:val="en-GB"/>
              </w:rPr>
              <w:t>Next steps &amp; deadlines</w:t>
            </w:r>
          </w:p>
          <w:p w14:paraId="27C7BF5E" w14:textId="77777777" w:rsidR="00FB7135" w:rsidRPr="001301A6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1301A6">
              <w:rPr>
                <w:rFonts w:cs="Calibri"/>
                <w:lang w:val="en-GB"/>
              </w:rPr>
              <w:t xml:space="preserve">Arrangement of the next transnational project meeting </w:t>
            </w:r>
          </w:p>
          <w:p w14:paraId="3505370A" w14:textId="77777777" w:rsidR="00FB7135" w:rsidRPr="001301A6" w:rsidRDefault="00FB7135" w:rsidP="00FB713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cs="Calibri"/>
                <w:szCs w:val="24"/>
                <w:lang w:val="en-US"/>
              </w:rPr>
            </w:pPr>
            <w:r w:rsidRPr="001301A6">
              <w:rPr>
                <w:rFonts w:cs="Calibri"/>
                <w:szCs w:val="24"/>
                <w:lang w:val="en-GB"/>
              </w:rPr>
              <w:t>Any other businesses</w:t>
            </w:r>
          </w:p>
        </w:tc>
        <w:tc>
          <w:tcPr>
            <w:tcW w:w="1561" w:type="dxa"/>
            <w:vAlign w:val="center"/>
          </w:tcPr>
          <w:p w14:paraId="241D55D3" w14:textId="7A6AFEB6" w:rsidR="00FB7135" w:rsidRPr="00EF49DB" w:rsidRDefault="00C81DAF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>
              <w:rPr>
                <w:rFonts w:cs="Calibri"/>
                <w:szCs w:val="24"/>
                <w:lang w:val="en-GB"/>
              </w:rPr>
              <w:t>IARS</w:t>
            </w:r>
            <w:r w:rsidR="00FB7135">
              <w:rPr>
                <w:rFonts w:cs="Calibri"/>
                <w:szCs w:val="24"/>
                <w:lang w:val="en-GB"/>
              </w:rPr>
              <w:t xml:space="preserve"> &amp; partners</w:t>
            </w:r>
          </w:p>
        </w:tc>
      </w:tr>
      <w:tr w:rsidR="00FB7135" w:rsidRPr="00EF49DB" w14:paraId="04321947" w14:textId="77777777" w:rsidTr="00FF20F5">
        <w:trPr>
          <w:trHeight w:val="832"/>
          <w:tblCellSpacing w:w="20" w:type="dxa"/>
          <w:jc w:val="center"/>
        </w:trPr>
        <w:tc>
          <w:tcPr>
            <w:tcW w:w="1807" w:type="dxa"/>
            <w:vAlign w:val="center"/>
          </w:tcPr>
          <w:p w14:paraId="7C73A6E8" w14:textId="77777777" w:rsidR="00FB7135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  <w:lang w:val="en-US"/>
              </w:rPr>
              <w:t xml:space="preserve">17:30 </w:t>
            </w:r>
          </w:p>
        </w:tc>
        <w:tc>
          <w:tcPr>
            <w:tcW w:w="7996" w:type="dxa"/>
            <w:gridSpan w:val="2"/>
            <w:vAlign w:val="center"/>
          </w:tcPr>
          <w:p w14:paraId="7BD70D9C" w14:textId="77777777" w:rsidR="00FB7135" w:rsidRPr="001301A6" w:rsidRDefault="00FB7135" w:rsidP="00FF20F5">
            <w:pPr>
              <w:spacing w:before="120" w:after="120" w:line="240" w:lineRule="auto"/>
              <w:jc w:val="center"/>
              <w:rPr>
                <w:rFonts w:cs="Calibri"/>
                <w:szCs w:val="24"/>
                <w:lang w:val="en-GB"/>
              </w:rPr>
            </w:pPr>
            <w:r w:rsidRPr="004E691D">
              <w:rPr>
                <w:rFonts w:cs="Calibri"/>
                <w:b/>
                <w:i/>
                <w:szCs w:val="24"/>
                <w:lang w:val="en-GB"/>
              </w:rPr>
              <w:t>Dinner</w:t>
            </w:r>
          </w:p>
        </w:tc>
      </w:tr>
    </w:tbl>
    <w:p w14:paraId="11007929" w14:textId="77777777" w:rsidR="00FB7135" w:rsidRPr="00401FA5" w:rsidRDefault="00FB7135" w:rsidP="00FB7135">
      <w:pPr>
        <w:spacing w:after="0" w:line="240" w:lineRule="auto"/>
        <w:rPr>
          <w:rFonts w:cs="Calibri"/>
          <w:sz w:val="24"/>
          <w:szCs w:val="24"/>
          <w:lang w:val="en-GB"/>
        </w:rPr>
      </w:pPr>
    </w:p>
    <w:p w14:paraId="0491EC67" w14:textId="6C6CDC72" w:rsidR="0026091C" w:rsidRDefault="0026091C"/>
    <w:p w14:paraId="2751F4BB" w14:textId="20453AB4" w:rsidR="00256903" w:rsidRDefault="00256903"/>
    <w:p w14:paraId="1AE9CF81" w14:textId="5289CA92" w:rsidR="00256903" w:rsidRDefault="00256903">
      <w:r>
        <w:softHyphen/>
      </w:r>
    </w:p>
    <w:sectPr w:rsidR="00256903" w:rsidSect="00256903">
      <w:headerReference w:type="default" r:id="rId7"/>
      <w:footerReference w:type="default" r:id="rId8"/>
      <w:pgSz w:w="11906" w:h="16838"/>
      <w:pgMar w:top="1417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FC3B" w14:textId="77777777" w:rsidR="007250F2" w:rsidRDefault="007250F2" w:rsidP="00256903">
      <w:pPr>
        <w:spacing w:after="0" w:line="240" w:lineRule="auto"/>
      </w:pPr>
      <w:r>
        <w:separator/>
      </w:r>
    </w:p>
  </w:endnote>
  <w:endnote w:type="continuationSeparator" w:id="0">
    <w:p w14:paraId="0222FDCC" w14:textId="77777777" w:rsidR="007250F2" w:rsidRDefault="007250F2" w:rsidP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8F3B" w14:textId="3696F93A" w:rsidR="00256903" w:rsidRDefault="00256903" w:rsidP="00256903">
    <w:pPr>
      <w:pStyle w:val="Footer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B3E41A" wp14:editId="1C1E085C">
              <wp:simplePos x="0" y="0"/>
              <wp:positionH relativeFrom="column">
                <wp:posOffset>3950970</wp:posOffset>
              </wp:positionH>
              <wp:positionV relativeFrom="paragraph">
                <wp:posOffset>289560</wp:posOffset>
              </wp:positionV>
              <wp:extent cx="2659380" cy="1078865"/>
              <wp:effectExtent l="0" t="0" r="7620" b="698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1078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28743" w14:textId="7CC4B642" w:rsidR="00256903" w:rsidRPr="00256903" w:rsidRDefault="00256903" w:rsidP="00256903">
                          <w:pPr>
                            <w:ind w:right="-3078"/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</w:pPr>
                          <w:r w:rsidRPr="00256903">
                            <w:rPr>
                              <w:rFonts w:ascii="Open Sans" w:hAnsi="Open Sans" w:cs="Open Sans"/>
                              <w:b/>
                              <w:bCs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IARS INTERNATIONAL INSTITUTE</w:t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br/>
                            <w:t xml:space="preserve"> 14 Dock Offices, Surrey Quays Road, </w:t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br/>
                            <w:t>Canada Water, SE16 2XU, UK</w:t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Office Mobile: </w:t>
                          </w:r>
                          <w:r w:rsidRPr="00256903">
                            <w:rPr>
                              <w:rStyle w:val="Strong"/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  <w:lang w:val="en-GB"/>
                            </w:rPr>
                            <w:t>0044 (0)7833224442</w:t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56903">
                            <w:rPr>
                              <w:rFonts w:ascii="Open Sans" w:hAnsi="Open Sans" w:cs="Open Sans"/>
                              <w:color w:val="8A8A8A"/>
                              <w:sz w:val="18"/>
                              <w:szCs w:val="18"/>
                              <w:shd w:val="clear" w:color="auto" w:fill="FFFFFF"/>
                              <w:lang w:val="en-GB"/>
                            </w:rPr>
                            <w:t>Email: </w:t>
                          </w:r>
                          <w:hyperlink r:id="rId1" w:history="1">
                            <w:r w:rsidRPr="00256903">
                              <w:rPr>
                                <w:rStyle w:val="Hyperlink"/>
                                <w:rFonts w:ascii="Open Sans" w:hAnsi="Open Sans" w:cs="Open Sans"/>
                                <w:color w:val="84C54E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n-GB"/>
                              </w:rPr>
                              <w:t>contact@iars.org.uk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3E41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1.1pt;margin-top:22.8pt;width:209.4pt;height:8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YnKQIAACYEAAAOAAAAZHJzL2Uyb0RvYy54bWysU9tu2zAMfR+wfxD0vtjxkjQx4hRdugwD&#13;&#10;ugvQ7QNoWY6FyaInKbGzry8lp2m2vQ3zg0Ca5BF5eLS+HVrNjtI6habg00nKmTQCK2X2Bf/+bfdm&#13;&#10;yZnzYCrQaGTBT9Lx283rV+u+y2WGDepKWkYgxuV9V/DG+y5PEica2YKbYCcNBWu0LXhy7T6pLPSE&#13;&#10;3uokS9NF0qOtOotCOkd/78cg30T8upbCf6lrJz3TBafefDxtPMtwJps15HsLXaPEuQ34hy5aUIYu&#13;&#10;vUDdgwd2sOovqFYJiw5rPxHYJljXSsg4A00zTf+Y5rGBTsZZiBzXXWhy/w9WfD5+tUxVBc+mN5wZ&#13;&#10;aGlJW3BSa2CVYl46jywLPPWdyyn9saMCP7zDgfYdZ3bdA4ofjhncNmD28s5a7BsJFfU5DZXJVemI&#13;&#10;4wJI2X/Ciq6Dg8cINNS2DSQSLYzQaV+ny47k4Jmgn9livnq7pJCg2DS9WS4X83gH5M/lnXX+g8SW&#13;&#10;BaPglkQQ4eH44HxoB/LnlHCbQ62qndI6OnZfbrVlRyDB7OJ3Rv8tTRvWF3w1z+YR2WCoj1pqlSdB&#13;&#10;a9UWfJmGL5RDHuh4b6poe1B6tKkTbc78BEpGcvxQDpQYSCuxOhFTFkfh0kMjo0H7i7OeRFtw9/MA&#13;&#10;VnKmPxpiezWdzYLKozOb32Tk2OtIeR0BIwiq4J6z0dz6+DJCvwbvaCu1iny9dHLulcQYaTw/nKD2&#13;&#10;az9mvTzvzRMAAAD//wMAUEsDBBQABgAIAAAAIQCdXU2L5AAAABABAAAPAAAAZHJzL2Rvd25yZXYu&#13;&#10;eG1sTI/NboMwEITvlfoO1lbqpWoMCEhLWKL+qFWvSfMAC3YAFa8RdgJ5+zqn9rLSamdm5yu3ixnE&#13;&#10;WU+ut4wQryIQmhurem4RDt8fj08gnCdWNFjWCBftYFvd3pRUKDvzTp/3vhUhhF1BCJ33YyGlazpt&#13;&#10;yK3sqDncjnYy5MM6tVJNNIdwM8gkinJpqOfwoaNRv3W6+dmfDMLxa37Inuf60x/WuzR/pX5d2wvi&#13;&#10;/d3yvgnjZQPC68X/OeDKEPpDFYrV9sTKiQEhT5IkSBHSLAdxFURpHBBrhCTOMpBVKf+DVL8AAAD/&#13;&#10;/wMAUEsBAi0AFAAGAAgAAAAhALaDOJL+AAAA4QEAABMAAAAAAAAAAAAAAAAAAAAAAFtDb250ZW50&#13;&#10;X1R5cGVzXS54bWxQSwECLQAUAAYACAAAACEAOP0h/9YAAACUAQAACwAAAAAAAAAAAAAAAAAvAQAA&#13;&#10;X3JlbHMvLnJlbHNQSwECLQAUAAYACAAAACEAw7XmJykCAAAmBAAADgAAAAAAAAAAAAAAAAAuAgAA&#13;&#10;ZHJzL2Uyb0RvYy54bWxQSwECLQAUAAYACAAAACEAnV1Ni+QAAAAQAQAADwAAAAAAAAAAAAAAAACD&#13;&#10;BAAAZHJzL2Rvd25yZXYueG1sUEsFBgAAAAAEAAQA8wAAAJQFAAAAAA==&#13;&#10;" stroked="f">
              <v:textbox>
                <w:txbxContent>
                  <w:p w14:paraId="2A628743" w14:textId="7CC4B642" w:rsidR="00256903" w:rsidRPr="00256903" w:rsidRDefault="00256903" w:rsidP="00256903">
                    <w:pPr>
                      <w:ind w:right="-3078"/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</w:pPr>
                    <w:r w:rsidRPr="00256903">
                      <w:rPr>
                        <w:rFonts w:ascii="Open Sans" w:hAnsi="Open Sans" w:cs="Open Sans"/>
                        <w:b/>
                        <w:bCs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  <w:t>IARS INTERNATIONAL INSTITUTE</w:t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  <w:br/>
                      <w:t xml:space="preserve"> 14 Dock Offices, Surrey Quays Road, </w:t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  <w:br/>
                      <w:t>Canada Water, SE16 2XU, UK</w:t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lang w:val="en-GB"/>
                      </w:rPr>
                      <w:br/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  <w:t>Office Mobile: </w:t>
                    </w:r>
                    <w:r w:rsidRPr="00256903">
                      <w:rPr>
                        <w:rStyle w:val="Strong"/>
                        <w:rFonts w:ascii="Open Sans" w:hAnsi="Open Sans" w:cs="Open Sans"/>
                        <w:color w:val="8A8A8A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  <w:lang w:val="en-GB"/>
                      </w:rPr>
                      <w:t>0044 (0)7833224442</w:t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lang w:val="en-GB"/>
                      </w:rPr>
                      <w:br/>
                    </w:r>
                    <w:r w:rsidRPr="00256903">
                      <w:rPr>
                        <w:rFonts w:ascii="Open Sans" w:hAnsi="Open Sans" w:cs="Open Sans"/>
                        <w:color w:val="8A8A8A"/>
                        <w:sz w:val="18"/>
                        <w:szCs w:val="18"/>
                        <w:shd w:val="clear" w:color="auto" w:fill="FFFFFF"/>
                        <w:lang w:val="en-GB"/>
                      </w:rPr>
                      <w:t>Email: </w:t>
                    </w:r>
                    <w:hyperlink r:id="rId2" w:history="1">
                      <w:r w:rsidRPr="00256903">
                        <w:rPr>
                          <w:rStyle w:val="Hyperlink"/>
                          <w:rFonts w:ascii="Open Sans" w:hAnsi="Open Sans" w:cs="Open Sans"/>
                          <w:color w:val="84C54E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val="en-GB"/>
                        </w:rPr>
                        <w:t>contact@iars.org.uk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3AEAD9B" wp14:editId="7FB3FA51">
          <wp:extent cx="3901440" cy="1594085"/>
          <wp:effectExtent l="0" t="0" r="3810" b="6350"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_iars.2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177" cy="162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A8E4" w14:textId="77777777" w:rsidR="007250F2" w:rsidRDefault="007250F2" w:rsidP="00256903">
      <w:pPr>
        <w:spacing w:after="0" w:line="240" w:lineRule="auto"/>
      </w:pPr>
      <w:r>
        <w:separator/>
      </w:r>
    </w:p>
  </w:footnote>
  <w:footnote w:type="continuationSeparator" w:id="0">
    <w:p w14:paraId="4AD1DC47" w14:textId="77777777" w:rsidR="007250F2" w:rsidRDefault="007250F2" w:rsidP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FC5B" w14:textId="7AECE07C" w:rsidR="00256903" w:rsidRDefault="00256903" w:rsidP="00256903">
    <w:pPr>
      <w:pStyle w:val="Header"/>
      <w:tabs>
        <w:tab w:val="clear" w:pos="9638"/>
      </w:tabs>
      <w:ind w:left="-1134" w:right="-710"/>
    </w:pPr>
    <w:r>
      <w:rPr>
        <w:noProof/>
      </w:rPr>
      <w:drawing>
        <wp:inline distT="0" distB="0" distL="0" distR="0" wp14:anchorId="32B65552" wp14:editId="483BC5A7">
          <wp:extent cx="8068081" cy="1893547"/>
          <wp:effectExtent l="0" t="0" r="0" b="0"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_iar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921" cy="190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2A1"/>
    <w:multiLevelType w:val="hybridMultilevel"/>
    <w:tmpl w:val="0CE28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2E09"/>
    <w:multiLevelType w:val="hybridMultilevel"/>
    <w:tmpl w:val="F1AE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6CA1"/>
    <w:multiLevelType w:val="hybridMultilevel"/>
    <w:tmpl w:val="546E8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5277"/>
    <w:multiLevelType w:val="hybridMultilevel"/>
    <w:tmpl w:val="D39C9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81C"/>
    <w:multiLevelType w:val="hybridMultilevel"/>
    <w:tmpl w:val="4ADA1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C"/>
    <w:rsid w:val="0009662E"/>
    <w:rsid w:val="000B2981"/>
    <w:rsid w:val="00256903"/>
    <w:rsid w:val="0026091C"/>
    <w:rsid w:val="003C1D8C"/>
    <w:rsid w:val="00544F7C"/>
    <w:rsid w:val="007250F2"/>
    <w:rsid w:val="00727841"/>
    <w:rsid w:val="00BA6D12"/>
    <w:rsid w:val="00C81DAF"/>
    <w:rsid w:val="00D4529C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6623"/>
  <w15:chartTrackingRefBased/>
  <w15:docId w15:val="{8FDF3199-1DAE-4AC4-8198-C527754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03"/>
  </w:style>
  <w:style w:type="paragraph" w:styleId="Footer">
    <w:name w:val="footer"/>
    <w:basedOn w:val="Normal"/>
    <w:link w:val="FooterChar"/>
    <w:uiPriority w:val="99"/>
    <w:unhideWhenUsed/>
    <w:rsid w:val="00256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03"/>
  </w:style>
  <w:style w:type="character" w:styleId="Strong">
    <w:name w:val="Strong"/>
    <w:basedOn w:val="DefaultParagraphFont"/>
    <w:uiPriority w:val="22"/>
    <w:qFormat/>
    <w:rsid w:val="002569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6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13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iars.org.uk" TargetMode="External"/><Relationship Id="rId1" Type="http://schemas.openxmlformats.org/officeDocument/2006/relationships/hyperlink" Target="mailto:contact@ia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seneca rita</dc:creator>
  <cp:keywords/>
  <dc:description/>
  <cp:lastModifiedBy>Theo Gavrielides</cp:lastModifiedBy>
  <cp:revision>5</cp:revision>
  <dcterms:created xsi:type="dcterms:W3CDTF">2019-11-26T17:30:00Z</dcterms:created>
  <dcterms:modified xsi:type="dcterms:W3CDTF">2019-11-26T18:17:00Z</dcterms:modified>
</cp:coreProperties>
</file>